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93DC4" w:rsidRPr="00B02EF1" w:rsidRDefault="00293DC4" w:rsidP="00293DC4">
      <w:pPr>
        <w:jc w:val="center"/>
        <w:rPr>
          <w:rFonts w:ascii="Arial" w:hAnsi="Arial" w:cs="Arial"/>
          <w:b/>
          <w:bCs/>
          <w:u w:val="single"/>
        </w:rPr>
      </w:pPr>
      <w:r w:rsidRPr="00B02EF1">
        <w:rPr>
          <w:rFonts w:ascii="Arial" w:hAnsi="Arial" w:cs="Arial"/>
          <w:b/>
          <w:bCs/>
          <w:u w:val="single"/>
        </w:rPr>
        <w:t xml:space="preserve">Datenschutzordnung </w:t>
      </w:r>
      <w:r w:rsidRPr="00B02EF1">
        <w:rPr>
          <w:rFonts w:ascii="Arial" w:hAnsi="Arial" w:cs="Arial"/>
          <w:b/>
          <w:bCs/>
          <w:u w:val="single"/>
        </w:rPr>
        <w:t>des Tennisclubs Lütjenburg</w:t>
      </w:r>
      <w:r w:rsidR="00B02EF1" w:rsidRPr="00B02EF1">
        <w:rPr>
          <w:rFonts w:ascii="Arial" w:hAnsi="Arial" w:cs="Arial"/>
          <w:b/>
          <w:bCs/>
          <w:u w:val="single"/>
        </w:rPr>
        <w:t xml:space="preserve"> vom 25.05.2018</w:t>
      </w:r>
    </w:p>
    <w:p w:rsidR="00293DC4" w:rsidRDefault="00293DC4" w:rsidP="00293DC4">
      <w:pPr>
        <w:rPr>
          <w:rFonts w:ascii="Arial" w:hAnsi="Arial" w:cs="Arial"/>
        </w:rPr>
      </w:pPr>
    </w:p>
    <w:p w:rsidR="00293DC4" w:rsidRPr="00293DC4" w:rsidRDefault="00293DC4" w:rsidP="00293DC4">
      <w:pPr>
        <w:rPr>
          <w:rFonts w:ascii="Arial" w:hAnsi="Arial" w:cs="Arial"/>
          <w:b/>
          <w:bCs/>
        </w:rPr>
      </w:pPr>
      <w:r w:rsidRPr="00293DC4">
        <w:rPr>
          <w:rFonts w:ascii="Arial" w:hAnsi="Arial" w:cs="Arial"/>
          <w:b/>
          <w:bCs/>
        </w:rPr>
        <w:t>Präambel</w:t>
      </w:r>
    </w:p>
    <w:p w:rsidR="00293DC4" w:rsidRDefault="00293DC4" w:rsidP="00293DC4">
      <w:pPr>
        <w:rPr>
          <w:rFonts w:ascii="Arial" w:hAnsi="Arial" w:cs="Arial"/>
        </w:rPr>
      </w:pPr>
    </w:p>
    <w:p w:rsidR="00293DC4" w:rsidRDefault="00293DC4" w:rsidP="00293DC4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 xml:space="preserve">Der Tennisclub </w:t>
      </w:r>
      <w:r w:rsidRPr="00293DC4">
        <w:rPr>
          <w:rFonts w:ascii="Arial" w:hAnsi="Arial" w:cs="Arial"/>
        </w:rPr>
        <w:t>Lütjenburg</w:t>
      </w:r>
      <w:r w:rsidRPr="00293DC4">
        <w:rPr>
          <w:rFonts w:ascii="Arial" w:hAnsi="Arial" w:cs="Arial"/>
        </w:rPr>
        <w:t xml:space="preserve"> e. V. verarbeitet in vielfacher Weise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automatisiert personenbezogene Daten (z.B. im Rahmen der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Vereinsverwaltung, der Organisation des Sportbetriebs, der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Öffentlichkeitsarbeit des Vereins). Um die Vorgaben der EU-Datenschutz</w:t>
      </w:r>
      <w:r>
        <w:rPr>
          <w:rFonts w:ascii="Arial" w:hAnsi="Arial" w:cs="Arial"/>
        </w:rPr>
        <w:t>-</w:t>
      </w:r>
      <w:r w:rsidRPr="00293DC4">
        <w:rPr>
          <w:rFonts w:ascii="Arial" w:hAnsi="Arial" w:cs="Arial"/>
        </w:rPr>
        <w:t xml:space="preserve">Grundverordnung und des Bundesdatenschutzgesetzes zu </w:t>
      </w:r>
      <w:r w:rsidRPr="00293DC4">
        <w:rPr>
          <w:rFonts w:ascii="Arial" w:hAnsi="Arial" w:cs="Arial"/>
        </w:rPr>
        <w:t>erfüllen</w:t>
      </w:r>
      <w:r w:rsidRPr="00293DC4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Datenschutzverstöße zu vermeiden und einen einheitlichen Umgang mit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personenbezogenen Daten innerhalb des Vereins zu gewährleisten, gibt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sich der Verein die nachfolgende Datenschutzordnung.</w:t>
      </w:r>
    </w:p>
    <w:p w:rsidR="00293DC4" w:rsidRPr="00293DC4" w:rsidRDefault="00293DC4" w:rsidP="00293DC4">
      <w:pPr>
        <w:rPr>
          <w:rFonts w:ascii="Arial" w:hAnsi="Arial" w:cs="Arial"/>
        </w:rPr>
      </w:pPr>
    </w:p>
    <w:p w:rsidR="00293DC4" w:rsidRDefault="00293DC4" w:rsidP="00293DC4">
      <w:pPr>
        <w:rPr>
          <w:rFonts w:ascii="Arial" w:hAnsi="Arial" w:cs="Arial"/>
        </w:rPr>
      </w:pPr>
      <w:r w:rsidRPr="00293DC4">
        <w:rPr>
          <w:rFonts w:ascii="Arial" w:hAnsi="Arial" w:cs="Arial"/>
        </w:rPr>
        <w:t>§ 1 Allgemeines</w:t>
      </w:r>
    </w:p>
    <w:p w:rsidR="00293DC4" w:rsidRPr="00293DC4" w:rsidRDefault="00293DC4" w:rsidP="00293DC4">
      <w:pPr>
        <w:rPr>
          <w:rFonts w:ascii="Arial" w:hAnsi="Arial" w:cs="Arial"/>
        </w:rPr>
      </w:pPr>
    </w:p>
    <w:p w:rsidR="00293DC4" w:rsidRDefault="00293DC4" w:rsidP="00293DC4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Der Verein verarbeitet personenbezogene Daten u.a. von Mitgliedern,</w:t>
      </w:r>
      <w:r>
        <w:rPr>
          <w:rFonts w:ascii="Arial" w:hAnsi="Arial" w:cs="Arial"/>
        </w:rPr>
        <w:t xml:space="preserve"> T</w:t>
      </w:r>
      <w:r w:rsidRPr="00293DC4">
        <w:rPr>
          <w:rFonts w:ascii="Arial" w:hAnsi="Arial" w:cs="Arial"/>
        </w:rPr>
        <w:t>eilnehme</w:t>
      </w:r>
      <w:r>
        <w:rPr>
          <w:rFonts w:ascii="Arial" w:hAnsi="Arial" w:cs="Arial"/>
        </w:rPr>
        <w:t>-</w:t>
      </w:r>
      <w:r w:rsidRPr="00293DC4">
        <w:rPr>
          <w:rFonts w:ascii="Arial" w:hAnsi="Arial" w:cs="Arial"/>
        </w:rPr>
        <w:t>rinnen und Teilnehmern am Sportbetrieb und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Mitarbeiterinnen und Mitarbeitern sowohl automatisiert in EDV-Anlagen als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auch nicht automatisiert in einem Dateisystem, z.B. in Form von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 xml:space="preserve">ausgedruckten Listen. </w:t>
      </w:r>
      <w:r w:rsidRPr="00293DC4">
        <w:rPr>
          <w:rFonts w:ascii="Arial" w:hAnsi="Arial" w:cs="Arial"/>
        </w:rPr>
        <w:t>Darüber</w:t>
      </w:r>
      <w:r w:rsidRPr="00293DC4">
        <w:rPr>
          <w:rFonts w:ascii="Arial" w:hAnsi="Arial" w:cs="Arial"/>
        </w:rPr>
        <w:t xml:space="preserve"> hinaus werden personenbezogene Daten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im Internet veröffentlicht und an Dritte weitergeleitet oder Dritten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offengelegt. In all diesen Fällen ist die EU-Datenschutz-Grundverordnung,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das Bundesdaten</w:t>
      </w:r>
      <w:r w:rsidR="002A6E53">
        <w:rPr>
          <w:rFonts w:ascii="Arial" w:hAnsi="Arial" w:cs="Arial"/>
        </w:rPr>
        <w:t>-</w:t>
      </w:r>
      <w:r w:rsidRPr="00293DC4">
        <w:rPr>
          <w:rFonts w:ascii="Arial" w:hAnsi="Arial" w:cs="Arial"/>
        </w:rPr>
        <w:t>schutzgesetz und diese Datenschutzordnung durch alle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Personen im Verein, die personenbezogene Daten verarbeiten, zu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beachten.</w:t>
      </w:r>
    </w:p>
    <w:p w:rsidR="00293DC4" w:rsidRPr="00293DC4" w:rsidRDefault="00293DC4" w:rsidP="00293DC4">
      <w:pPr>
        <w:rPr>
          <w:rFonts w:ascii="Arial" w:hAnsi="Arial" w:cs="Arial"/>
        </w:rPr>
      </w:pPr>
    </w:p>
    <w:p w:rsidR="00293DC4" w:rsidRDefault="00293DC4" w:rsidP="00293DC4">
      <w:pPr>
        <w:rPr>
          <w:rFonts w:ascii="Arial" w:hAnsi="Arial" w:cs="Arial"/>
        </w:rPr>
      </w:pPr>
      <w:r w:rsidRPr="00293DC4">
        <w:rPr>
          <w:rFonts w:ascii="Arial" w:hAnsi="Arial" w:cs="Arial"/>
        </w:rPr>
        <w:t>§ 2 Verarbeitung personenbezogener Daten der Mitglieder</w:t>
      </w:r>
    </w:p>
    <w:p w:rsidR="00293DC4" w:rsidRPr="00293DC4" w:rsidRDefault="00293DC4" w:rsidP="00293DC4">
      <w:pPr>
        <w:rPr>
          <w:rFonts w:ascii="Arial" w:hAnsi="Arial" w:cs="Arial"/>
        </w:rPr>
      </w:pPr>
    </w:p>
    <w:p w:rsidR="00293DC4" w:rsidRDefault="00293DC4" w:rsidP="00293DC4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1. Der Verein verarbeitet die Daten unterschiedlicher Kategorien von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 xml:space="preserve">Personen. </w:t>
      </w:r>
      <w:r w:rsidRPr="00293DC4">
        <w:rPr>
          <w:rFonts w:ascii="Arial" w:hAnsi="Arial" w:cs="Arial"/>
        </w:rPr>
        <w:t>Für</w:t>
      </w:r>
      <w:r w:rsidRPr="00293DC4">
        <w:rPr>
          <w:rFonts w:ascii="Arial" w:hAnsi="Arial" w:cs="Arial"/>
        </w:rPr>
        <w:t xml:space="preserve"> jede Kategorie von betroffenen Personen wird im Verzeichnis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der Verarbeitungstätigkeiten ein Einzelblatt angelegt.</w:t>
      </w:r>
      <w:r>
        <w:rPr>
          <w:rFonts w:ascii="Arial" w:hAnsi="Arial" w:cs="Arial"/>
        </w:rPr>
        <w:t xml:space="preserve"> </w:t>
      </w:r>
    </w:p>
    <w:p w:rsidR="00293DC4" w:rsidRPr="00293DC4" w:rsidRDefault="00293DC4" w:rsidP="00293DC4">
      <w:pPr>
        <w:jc w:val="both"/>
        <w:rPr>
          <w:rFonts w:ascii="Arial" w:hAnsi="Arial" w:cs="Arial"/>
          <w:sz w:val="10"/>
          <w:szCs w:val="10"/>
        </w:rPr>
      </w:pPr>
    </w:p>
    <w:p w:rsidR="00293DC4" w:rsidRDefault="00293DC4" w:rsidP="00293DC4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2. Im Rahmen des Mitgliedschaftsverhältnisses verarbeitet der Verein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insbesondere die folgenden Daten der Mitglieder: Geschlecht, Vorname,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Nachname, Anschrift (Straße, Hausnummer, Postleitzahl, Ort),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Geburtsdatum, Datum des Vereinsbeitritts, Mannschaftszugehörigkeit, Bankverbindung, ggf. die Namen und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Kontaktdaten der gesetzlichen Vertreter, Telefonnummern und E-Mail-Adressen, ggf. Funktion im Verein, ggf. Haushalts- und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Familienzugehörigkeit bei Zuordnung zum Familienbeitrag.</w:t>
      </w:r>
    </w:p>
    <w:p w:rsidR="00293DC4" w:rsidRPr="00293DC4" w:rsidRDefault="00293DC4" w:rsidP="00293DC4">
      <w:pPr>
        <w:rPr>
          <w:rFonts w:ascii="Arial" w:hAnsi="Arial" w:cs="Arial"/>
          <w:sz w:val="10"/>
          <w:szCs w:val="10"/>
        </w:rPr>
      </w:pPr>
    </w:p>
    <w:p w:rsidR="00293DC4" w:rsidRDefault="00293DC4" w:rsidP="00293DC4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3. Im Rahmen der Zugehörigkeit zu den Landesverbänden, deren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Sportarten im Verein betrieben werden, werden personenbezogene Daten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der Mitglieder an diese weitergeleitet, soweit die Mitglieder eine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Berechtigung zur Teilnahme am Wettkampfbetrieb der Verbände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beantragen (z.B. Spielerpass, Lizenz</w:t>
      </w:r>
      <w:r>
        <w:rPr>
          <w:rFonts w:ascii="Arial" w:hAnsi="Arial" w:cs="Arial"/>
        </w:rPr>
        <w:t>nummer, Spieleridentifikationsnummer etc.</w:t>
      </w:r>
      <w:r w:rsidRPr="00293DC4">
        <w:rPr>
          <w:rFonts w:ascii="Arial" w:hAnsi="Arial" w:cs="Arial"/>
        </w:rPr>
        <w:t>) und an solchen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Veranstaltungen teilnehmen.</w:t>
      </w:r>
    </w:p>
    <w:p w:rsidR="00293DC4" w:rsidRPr="00293DC4" w:rsidRDefault="00293DC4" w:rsidP="00293DC4">
      <w:pPr>
        <w:rPr>
          <w:rFonts w:ascii="Arial" w:hAnsi="Arial" w:cs="Arial"/>
        </w:rPr>
      </w:pPr>
    </w:p>
    <w:p w:rsidR="00293DC4" w:rsidRDefault="00293DC4" w:rsidP="00293DC4">
      <w:pPr>
        <w:rPr>
          <w:rFonts w:ascii="Arial" w:hAnsi="Arial" w:cs="Arial"/>
        </w:rPr>
      </w:pPr>
      <w:r w:rsidRPr="00293DC4">
        <w:rPr>
          <w:rFonts w:ascii="Arial" w:hAnsi="Arial" w:cs="Arial"/>
        </w:rPr>
        <w:t>§ 3 Datenverarbeitung im Rahmen der Öffentlichkeitsarbeit</w:t>
      </w:r>
    </w:p>
    <w:p w:rsidR="00293DC4" w:rsidRPr="00293DC4" w:rsidRDefault="00293DC4" w:rsidP="00293DC4">
      <w:pPr>
        <w:rPr>
          <w:rFonts w:ascii="Arial" w:hAnsi="Arial" w:cs="Arial"/>
        </w:rPr>
      </w:pPr>
    </w:p>
    <w:p w:rsidR="00293DC4" w:rsidRDefault="00293DC4" w:rsidP="00293DC4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 xml:space="preserve">1. Im Rahmen der Öffentlichkeitsarbeit </w:t>
      </w:r>
      <w:r w:rsidRPr="00293DC4">
        <w:rPr>
          <w:rFonts w:ascii="Arial" w:hAnsi="Arial" w:cs="Arial"/>
        </w:rPr>
        <w:t>über</w:t>
      </w:r>
      <w:r w:rsidRPr="00293DC4">
        <w:rPr>
          <w:rFonts w:ascii="Arial" w:hAnsi="Arial" w:cs="Arial"/>
        </w:rPr>
        <w:t xml:space="preserve"> Vereinsaktivitäten werden</w:t>
      </w:r>
      <w:r>
        <w:rPr>
          <w:rFonts w:ascii="Arial" w:hAnsi="Arial" w:cs="Arial"/>
        </w:rPr>
        <w:t xml:space="preserve"> p</w:t>
      </w:r>
      <w:r w:rsidRPr="00293DC4">
        <w:rPr>
          <w:rFonts w:ascii="Arial" w:hAnsi="Arial" w:cs="Arial"/>
        </w:rPr>
        <w:t>ersonen</w:t>
      </w:r>
      <w:r>
        <w:rPr>
          <w:rFonts w:ascii="Arial" w:hAnsi="Arial" w:cs="Arial"/>
        </w:rPr>
        <w:t>-</w:t>
      </w:r>
      <w:r w:rsidRPr="00293DC4">
        <w:rPr>
          <w:rFonts w:ascii="Arial" w:hAnsi="Arial" w:cs="Arial"/>
        </w:rPr>
        <w:t>bezogene Daten in Aushängen, in der Vereinszeitung und in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Internetauftritten veröffentlicht und an die Presse weitergegeben.</w:t>
      </w:r>
    </w:p>
    <w:p w:rsidR="00293DC4" w:rsidRPr="00293DC4" w:rsidRDefault="00293DC4" w:rsidP="00293DC4">
      <w:pPr>
        <w:rPr>
          <w:rFonts w:ascii="Arial" w:hAnsi="Arial" w:cs="Arial"/>
          <w:sz w:val="10"/>
          <w:szCs w:val="10"/>
        </w:rPr>
      </w:pPr>
    </w:p>
    <w:p w:rsidR="00293DC4" w:rsidRDefault="00293DC4" w:rsidP="00293DC4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2. Hierzu zählen insbesondere die Daten, die aus allgemein zugänglichen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Quellen stammen: Teilnehmer an sportlichen Veranstaltungen,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Mannschaftsaufstellung, Ergebnisse, Alter oder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Geburtsjahrgang.</w:t>
      </w:r>
    </w:p>
    <w:p w:rsidR="00293DC4" w:rsidRPr="00293DC4" w:rsidRDefault="00293DC4" w:rsidP="00293DC4">
      <w:pPr>
        <w:rPr>
          <w:rFonts w:ascii="Arial" w:hAnsi="Arial" w:cs="Arial"/>
        </w:rPr>
      </w:pPr>
    </w:p>
    <w:p w:rsidR="00293DC4" w:rsidRDefault="00293DC4" w:rsidP="00293DC4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lastRenderedPageBreak/>
        <w:t>3. Die Veröffentlichung von Fotos und Videos, die außerhalb öffentlicher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Veranstal</w:t>
      </w:r>
      <w:r>
        <w:rPr>
          <w:rFonts w:ascii="Arial" w:hAnsi="Arial" w:cs="Arial"/>
        </w:rPr>
        <w:t>-</w:t>
      </w:r>
      <w:r w:rsidRPr="00293DC4">
        <w:rPr>
          <w:rFonts w:ascii="Arial" w:hAnsi="Arial" w:cs="Arial"/>
        </w:rPr>
        <w:t>tungen gemacht wurden, erfolgt ausschließlich auf Grundlage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einer Einwilligung der abgebildeten Personen.</w:t>
      </w:r>
    </w:p>
    <w:p w:rsidR="00293DC4" w:rsidRPr="00293DC4" w:rsidRDefault="00293DC4" w:rsidP="00293DC4">
      <w:pPr>
        <w:rPr>
          <w:rFonts w:ascii="Arial" w:hAnsi="Arial" w:cs="Arial"/>
          <w:sz w:val="10"/>
          <w:szCs w:val="10"/>
        </w:rPr>
      </w:pPr>
    </w:p>
    <w:p w:rsidR="00293DC4" w:rsidRDefault="00293DC4" w:rsidP="00293DC4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4. Auf der Internetseite des Vereins werden die Daten der Mitglieder des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Vorstands</w:t>
      </w:r>
      <w:r>
        <w:rPr>
          <w:rFonts w:ascii="Arial" w:hAnsi="Arial" w:cs="Arial"/>
        </w:rPr>
        <w:t>, der Trainer</w:t>
      </w:r>
      <w:r w:rsidR="00E44371">
        <w:rPr>
          <w:rFonts w:ascii="Arial" w:hAnsi="Arial" w:cs="Arial"/>
        </w:rPr>
        <w:t>/innen</w:t>
      </w:r>
      <w:r w:rsidRPr="00293DC4">
        <w:rPr>
          <w:rFonts w:ascii="Arial" w:hAnsi="Arial" w:cs="Arial"/>
        </w:rPr>
        <w:t xml:space="preserve"> und der</w:t>
      </w:r>
      <w:r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Übungsleiter</w:t>
      </w:r>
      <w:r w:rsidR="00E44371">
        <w:rPr>
          <w:rFonts w:ascii="Arial" w:hAnsi="Arial" w:cs="Arial"/>
        </w:rPr>
        <w:t>/-</w:t>
      </w:r>
      <w:r w:rsidRPr="00293DC4">
        <w:rPr>
          <w:rFonts w:ascii="Arial" w:hAnsi="Arial" w:cs="Arial"/>
        </w:rPr>
        <w:t xml:space="preserve">innen </w:t>
      </w:r>
      <w:r w:rsidR="00E44371" w:rsidRPr="00293DC4">
        <w:rPr>
          <w:rFonts w:ascii="Arial" w:hAnsi="Arial" w:cs="Arial"/>
        </w:rPr>
        <w:t>mit Vornamen</w:t>
      </w:r>
      <w:r w:rsidRPr="00293DC4">
        <w:rPr>
          <w:rFonts w:ascii="Arial" w:hAnsi="Arial" w:cs="Arial"/>
        </w:rPr>
        <w:t xml:space="preserve">, Nachname, Funktion, </w:t>
      </w:r>
      <w:r w:rsidR="00E44371" w:rsidRPr="00293DC4">
        <w:rPr>
          <w:rFonts w:ascii="Arial" w:hAnsi="Arial" w:cs="Arial"/>
        </w:rPr>
        <w:t>Email</w:t>
      </w:r>
      <w:r w:rsidRPr="00293DC4">
        <w:rPr>
          <w:rFonts w:ascii="Arial" w:hAnsi="Arial" w:cs="Arial"/>
        </w:rPr>
        <w:t>-Adresse und Telefonnummer veröffentlicht.</w:t>
      </w:r>
    </w:p>
    <w:p w:rsidR="00293DC4" w:rsidRPr="00293DC4" w:rsidRDefault="00293DC4" w:rsidP="00E44371">
      <w:pPr>
        <w:spacing w:line="360" w:lineRule="auto"/>
        <w:rPr>
          <w:rFonts w:ascii="Arial" w:hAnsi="Arial" w:cs="Arial"/>
        </w:rPr>
      </w:pPr>
    </w:p>
    <w:p w:rsidR="00293DC4" w:rsidRDefault="00293DC4" w:rsidP="00293DC4">
      <w:pPr>
        <w:rPr>
          <w:rFonts w:ascii="Arial" w:hAnsi="Arial" w:cs="Arial"/>
        </w:rPr>
      </w:pPr>
      <w:r w:rsidRPr="00293DC4">
        <w:rPr>
          <w:rFonts w:ascii="Arial" w:hAnsi="Arial" w:cs="Arial"/>
        </w:rPr>
        <w:t>§ 4 Zuständigkeiten für die Datenverarbeitung im Verein</w:t>
      </w:r>
    </w:p>
    <w:p w:rsidR="00293DC4" w:rsidRPr="00293DC4" w:rsidRDefault="00293DC4" w:rsidP="00293DC4">
      <w:pPr>
        <w:rPr>
          <w:rFonts w:ascii="Arial" w:hAnsi="Arial" w:cs="Arial"/>
        </w:rPr>
      </w:pPr>
    </w:p>
    <w:p w:rsidR="00293DC4" w:rsidRPr="00293DC4" w:rsidRDefault="00293DC4" w:rsidP="00E44371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 xml:space="preserve">Verantwortlich </w:t>
      </w:r>
      <w:r w:rsidR="00E44371" w:rsidRPr="00293DC4">
        <w:rPr>
          <w:rFonts w:ascii="Arial" w:hAnsi="Arial" w:cs="Arial"/>
        </w:rPr>
        <w:t>für</w:t>
      </w:r>
      <w:r w:rsidRPr="00293DC4">
        <w:rPr>
          <w:rFonts w:ascii="Arial" w:hAnsi="Arial" w:cs="Arial"/>
        </w:rPr>
        <w:t xml:space="preserve"> die Einhaltung der datenschutzrechtlichen Vorgaben ist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 xml:space="preserve">der Vorstand nach § 26 BGB. </w:t>
      </w:r>
    </w:p>
    <w:p w:rsidR="00293DC4" w:rsidRDefault="00293DC4" w:rsidP="00293DC4">
      <w:pPr>
        <w:rPr>
          <w:rFonts w:ascii="Arial" w:hAnsi="Arial" w:cs="Arial"/>
        </w:rPr>
      </w:pPr>
      <w:r w:rsidRPr="00293DC4">
        <w:rPr>
          <w:rFonts w:ascii="Arial" w:hAnsi="Arial" w:cs="Arial"/>
        </w:rPr>
        <w:t xml:space="preserve">Der </w:t>
      </w:r>
      <w:r w:rsidR="00E44371">
        <w:rPr>
          <w:rFonts w:ascii="Arial" w:hAnsi="Arial" w:cs="Arial"/>
        </w:rPr>
        <w:t xml:space="preserve">Vorsitzende </w:t>
      </w:r>
      <w:r w:rsidRPr="00293DC4">
        <w:rPr>
          <w:rFonts w:ascii="Arial" w:hAnsi="Arial" w:cs="Arial"/>
        </w:rPr>
        <w:t>stellt sicher, dass Verzeichnisse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der Verarbeitungstätigkeiten nach Art. 30 DSGVO geführt und die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 xml:space="preserve">Informationspflichten nach Art. 13 und 14 DSGVO </w:t>
      </w:r>
      <w:r w:rsidR="00E44371" w:rsidRPr="00293DC4">
        <w:rPr>
          <w:rFonts w:ascii="Arial" w:hAnsi="Arial" w:cs="Arial"/>
        </w:rPr>
        <w:t>erfüllt</w:t>
      </w:r>
      <w:r w:rsidRPr="00293DC4">
        <w:rPr>
          <w:rFonts w:ascii="Arial" w:hAnsi="Arial" w:cs="Arial"/>
        </w:rPr>
        <w:t xml:space="preserve"> werden. Er ist für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die Beantwortung von Auskunftsverlangen von betroffenen Personen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zuständig.</w:t>
      </w:r>
    </w:p>
    <w:p w:rsidR="00E44371" w:rsidRPr="00293DC4" w:rsidRDefault="00E44371" w:rsidP="00E44371">
      <w:pPr>
        <w:spacing w:line="360" w:lineRule="auto"/>
        <w:rPr>
          <w:rFonts w:ascii="Arial" w:hAnsi="Arial" w:cs="Arial"/>
        </w:rPr>
      </w:pPr>
    </w:p>
    <w:p w:rsidR="00293DC4" w:rsidRDefault="00293DC4" w:rsidP="00293DC4">
      <w:pPr>
        <w:rPr>
          <w:rFonts w:ascii="Arial" w:hAnsi="Arial" w:cs="Arial"/>
        </w:rPr>
      </w:pPr>
      <w:r w:rsidRPr="00293DC4">
        <w:rPr>
          <w:rFonts w:ascii="Arial" w:hAnsi="Arial" w:cs="Arial"/>
        </w:rPr>
        <w:t>§ 5 Verwendung und Herausgabe von Mitgliederdaten und -listen</w:t>
      </w:r>
    </w:p>
    <w:p w:rsidR="00E44371" w:rsidRPr="00293DC4" w:rsidRDefault="00E44371" w:rsidP="00293DC4">
      <w:pPr>
        <w:rPr>
          <w:rFonts w:ascii="Arial" w:hAnsi="Arial" w:cs="Arial"/>
        </w:rPr>
      </w:pPr>
    </w:p>
    <w:p w:rsidR="00293DC4" w:rsidRDefault="00293DC4" w:rsidP="00E44371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1. Listen von Mitgliedern oder Teilnehmern werden den jeweiligen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Mitarbeiterinnen und Mitarbeitern im Verein (z.B. Vorstandsmitgliedern,</w:t>
      </w:r>
      <w:r w:rsidR="00E44371">
        <w:rPr>
          <w:rFonts w:ascii="Arial" w:hAnsi="Arial" w:cs="Arial"/>
        </w:rPr>
        <w:t xml:space="preserve"> Trainern</w:t>
      </w:r>
      <w:r w:rsidRPr="00293DC4">
        <w:rPr>
          <w:rFonts w:ascii="Arial" w:hAnsi="Arial" w:cs="Arial"/>
        </w:rPr>
        <w:t xml:space="preserve">) insofern zur </w:t>
      </w:r>
      <w:r w:rsidR="00E44371" w:rsidRPr="00293DC4">
        <w:rPr>
          <w:rFonts w:ascii="Arial" w:hAnsi="Arial" w:cs="Arial"/>
        </w:rPr>
        <w:t>Verfügung</w:t>
      </w:r>
      <w:r w:rsidRPr="00293DC4">
        <w:rPr>
          <w:rFonts w:ascii="Arial" w:hAnsi="Arial" w:cs="Arial"/>
        </w:rPr>
        <w:t xml:space="preserve"> gestellt, wie es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die jeweilige Aufgabenstellung erfordert. Beim Umfang der dabei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verwendeten personenbezogenen Daten ist das Gebot der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Datensparsamkeit zu beachten.</w:t>
      </w:r>
    </w:p>
    <w:p w:rsidR="00E44371" w:rsidRPr="00E44371" w:rsidRDefault="00E44371" w:rsidP="00293DC4">
      <w:pPr>
        <w:rPr>
          <w:rFonts w:ascii="Arial" w:hAnsi="Arial" w:cs="Arial"/>
          <w:sz w:val="10"/>
          <w:szCs w:val="10"/>
        </w:rPr>
      </w:pPr>
    </w:p>
    <w:p w:rsidR="00293DC4" w:rsidRDefault="00293DC4" w:rsidP="00293DC4">
      <w:pPr>
        <w:rPr>
          <w:rFonts w:ascii="Arial" w:hAnsi="Arial" w:cs="Arial"/>
        </w:rPr>
      </w:pPr>
      <w:r w:rsidRPr="00293DC4">
        <w:rPr>
          <w:rFonts w:ascii="Arial" w:hAnsi="Arial" w:cs="Arial"/>
        </w:rPr>
        <w:t>2. Personenbezogene Daten von Mitgliedern dürfen an andere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Vereinsmitglieder nur herausgegeben werden, wenn die Einwilligung der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betroffenen Person vorliegt. Die Nutzung von Teilnehmerlisten, in die sich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die Teilnehmer von Versammlungen und anderen Veranstaltungen zum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Beispiel zum Nachweis der Anwesenheit eintragen, gilt nicht als eine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solche Herausgabe.</w:t>
      </w:r>
    </w:p>
    <w:p w:rsidR="00E44371" w:rsidRPr="00E44371" w:rsidRDefault="00E44371" w:rsidP="00293DC4">
      <w:pPr>
        <w:rPr>
          <w:rFonts w:ascii="Arial" w:hAnsi="Arial" w:cs="Arial"/>
          <w:sz w:val="10"/>
          <w:szCs w:val="10"/>
        </w:rPr>
      </w:pPr>
    </w:p>
    <w:p w:rsidR="00293DC4" w:rsidRDefault="00293DC4" w:rsidP="00E44371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3. Macht ein Mitglied glaubhaft, dass es eine Mitgliederliste zur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Wahrnehmung satzungsgemäßer oder gesetzlicher Rechte benötigt (z.B.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um die Einberufung einer Mitgliederversammlung im Rahmen des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Minderheitenbegehrens zu beantragen), stellt der Vorstand eine Kopie der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Mitgliederliste mit Vornamen, Nachnamen und Anschrift als Ausdruck oder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 xml:space="preserve">als Datei zur </w:t>
      </w:r>
      <w:r w:rsidR="00E44371" w:rsidRPr="00293DC4">
        <w:rPr>
          <w:rFonts w:ascii="Arial" w:hAnsi="Arial" w:cs="Arial"/>
        </w:rPr>
        <w:t>Verfügung</w:t>
      </w:r>
      <w:r w:rsidRPr="00293DC4">
        <w:rPr>
          <w:rFonts w:ascii="Arial" w:hAnsi="Arial" w:cs="Arial"/>
        </w:rPr>
        <w:t>. Das Mitglied, welches das Minderheitenbegehren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initiiert, hat vorher eine Versicherung abzugeben, dass diese Daten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ausschließlich für diesen Zweck verwendet und nach der Verwendung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vernichtet werden.</w:t>
      </w:r>
    </w:p>
    <w:p w:rsidR="00E44371" w:rsidRPr="00293DC4" w:rsidRDefault="00E44371" w:rsidP="00E44371">
      <w:pPr>
        <w:spacing w:line="360" w:lineRule="auto"/>
        <w:rPr>
          <w:rFonts w:ascii="Arial" w:hAnsi="Arial" w:cs="Arial"/>
        </w:rPr>
      </w:pPr>
    </w:p>
    <w:p w:rsidR="00293DC4" w:rsidRDefault="00293DC4" w:rsidP="00293DC4">
      <w:pPr>
        <w:rPr>
          <w:rFonts w:ascii="Arial" w:hAnsi="Arial" w:cs="Arial"/>
        </w:rPr>
      </w:pPr>
      <w:r w:rsidRPr="00293DC4">
        <w:rPr>
          <w:rFonts w:ascii="Arial" w:hAnsi="Arial" w:cs="Arial"/>
        </w:rPr>
        <w:t xml:space="preserve">§ 6 Kommunikation per </w:t>
      </w:r>
      <w:r w:rsidR="00E44371">
        <w:rPr>
          <w:rFonts w:ascii="Arial" w:hAnsi="Arial" w:cs="Arial"/>
        </w:rPr>
        <w:t>E-Mail</w:t>
      </w:r>
    </w:p>
    <w:p w:rsidR="00E44371" w:rsidRPr="00293DC4" w:rsidRDefault="00E44371" w:rsidP="00293DC4">
      <w:pPr>
        <w:rPr>
          <w:rFonts w:ascii="Arial" w:hAnsi="Arial" w:cs="Arial"/>
        </w:rPr>
      </w:pPr>
    </w:p>
    <w:p w:rsidR="00293DC4" w:rsidRDefault="00293DC4" w:rsidP="00E44371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1. Für die Kommunikation per E-Mail richtet der Verein einen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vereinseigenen E-Mail-Account ein, der im Rahmen der vereinsinternen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Kommunikation ausschließlich zu nutzen ist.</w:t>
      </w:r>
    </w:p>
    <w:p w:rsidR="00E44371" w:rsidRPr="00E44371" w:rsidRDefault="00E44371" w:rsidP="00293DC4">
      <w:pPr>
        <w:rPr>
          <w:rFonts w:ascii="Arial" w:hAnsi="Arial" w:cs="Arial"/>
          <w:sz w:val="10"/>
          <w:szCs w:val="10"/>
        </w:rPr>
      </w:pPr>
    </w:p>
    <w:p w:rsidR="00293DC4" w:rsidRDefault="00293DC4" w:rsidP="00E44371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2. Beim Versand von E-Mails an eine Vielzahl von Personen, die nicht in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einem ständigen Kontakt per E-Mail untereinander stehen und/oder deren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private E-Mail-Accounts verwendet werden, sind die E-Mail-Adressen als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„bcc“ zu versenden.</w:t>
      </w:r>
    </w:p>
    <w:p w:rsidR="00E44371" w:rsidRPr="00293DC4" w:rsidRDefault="00E44371" w:rsidP="00293DC4">
      <w:pPr>
        <w:rPr>
          <w:rFonts w:ascii="Arial" w:hAnsi="Arial" w:cs="Arial"/>
        </w:rPr>
      </w:pPr>
    </w:p>
    <w:p w:rsidR="00E44371" w:rsidRDefault="00E4437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293DC4" w:rsidRDefault="00293DC4" w:rsidP="00293DC4">
      <w:pPr>
        <w:rPr>
          <w:rFonts w:ascii="Arial" w:hAnsi="Arial" w:cs="Arial"/>
        </w:rPr>
      </w:pPr>
      <w:r w:rsidRPr="00293DC4">
        <w:rPr>
          <w:rFonts w:ascii="Arial" w:hAnsi="Arial" w:cs="Arial"/>
        </w:rPr>
        <w:lastRenderedPageBreak/>
        <w:t>§ 7 Verpflichtung auf die Vertraulichkeit</w:t>
      </w:r>
    </w:p>
    <w:p w:rsidR="00E44371" w:rsidRPr="002279AA" w:rsidRDefault="00E44371" w:rsidP="00293DC4">
      <w:pPr>
        <w:rPr>
          <w:rFonts w:ascii="Arial" w:hAnsi="Arial" w:cs="Arial"/>
          <w:sz w:val="16"/>
          <w:szCs w:val="16"/>
        </w:rPr>
      </w:pPr>
    </w:p>
    <w:p w:rsidR="00293DC4" w:rsidRDefault="00293DC4" w:rsidP="00E44371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Alle Mitarbeiterinnen und Mitarbeiter im Verein, die Umgang mit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personenbezogenen Daten haben (z.B. Mitglieder des Vorstands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und</w:t>
      </w:r>
      <w:r w:rsidR="00E44371">
        <w:rPr>
          <w:rFonts w:ascii="Arial" w:hAnsi="Arial" w:cs="Arial"/>
        </w:rPr>
        <w:t xml:space="preserve"> Trainer</w:t>
      </w:r>
      <w:r w:rsidRPr="00293DC4">
        <w:rPr>
          <w:rFonts w:ascii="Arial" w:hAnsi="Arial" w:cs="Arial"/>
        </w:rPr>
        <w:t>), sind auf den vertraulichen Umgang mit personenbezogenen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Daten zu verpflichten.</w:t>
      </w:r>
    </w:p>
    <w:p w:rsidR="00E44371" w:rsidRPr="00293DC4" w:rsidRDefault="00E44371" w:rsidP="00293DC4">
      <w:pPr>
        <w:rPr>
          <w:rFonts w:ascii="Arial" w:hAnsi="Arial" w:cs="Arial"/>
        </w:rPr>
      </w:pPr>
    </w:p>
    <w:p w:rsidR="00293DC4" w:rsidRDefault="00293DC4" w:rsidP="00293DC4">
      <w:pPr>
        <w:rPr>
          <w:rFonts w:ascii="Arial" w:hAnsi="Arial" w:cs="Arial"/>
        </w:rPr>
      </w:pPr>
      <w:r w:rsidRPr="00293DC4">
        <w:rPr>
          <w:rFonts w:ascii="Arial" w:hAnsi="Arial" w:cs="Arial"/>
        </w:rPr>
        <w:t>§ 8 Datenschutzbeauftragter</w:t>
      </w:r>
    </w:p>
    <w:p w:rsidR="00E44371" w:rsidRPr="002279AA" w:rsidRDefault="00E44371" w:rsidP="00293DC4">
      <w:pPr>
        <w:rPr>
          <w:rFonts w:ascii="Arial" w:hAnsi="Arial" w:cs="Arial"/>
          <w:sz w:val="16"/>
          <w:szCs w:val="16"/>
        </w:rPr>
      </w:pPr>
    </w:p>
    <w:p w:rsidR="00293DC4" w:rsidRDefault="00293DC4" w:rsidP="00E44371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Da im Verein in der Regel mindestens 10 Personen ständig mit der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automatisierten Verarbeitung personenbezogener Daten beschäftigt sind,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hat der Verein einen Datenschutzbeauftragten zu benennen. Die Auswahl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und Benennung obliegt dem Vorstand nach § 26 BGB. Der Vorstand hat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sicherzustellen, dass die benannte Person über die erforderliche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 xml:space="preserve">Fachkunde </w:t>
      </w:r>
      <w:r w:rsidR="00E44371" w:rsidRPr="00293DC4">
        <w:rPr>
          <w:rFonts w:ascii="Arial" w:hAnsi="Arial" w:cs="Arial"/>
        </w:rPr>
        <w:t>verfügt</w:t>
      </w:r>
      <w:r w:rsidRPr="00293DC4">
        <w:rPr>
          <w:rFonts w:ascii="Arial" w:hAnsi="Arial" w:cs="Arial"/>
        </w:rPr>
        <w:t>. Vorrangig ist ein interner Datenschutzbeauftragter zu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benennen. Ist aus den Reihen der Mitgliedschaft keine Person bereit, diese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 xml:space="preserve">Funktion im Rahmen eines Ehrenamtes zu </w:t>
      </w:r>
      <w:r w:rsidR="00E44371" w:rsidRPr="00293DC4">
        <w:rPr>
          <w:rFonts w:ascii="Arial" w:hAnsi="Arial" w:cs="Arial"/>
        </w:rPr>
        <w:t>übernehmen</w:t>
      </w:r>
      <w:r w:rsidRPr="00293DC4">
        <w:rPr>
          <w:rFonts w:ascii="Arial" w:hAnsi="Arial" w:cs="Arial"/>
        </w:rPr>
        <w:t>, hat der Vorstand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nach § 26 BGB einen externen Datenschutzbeauftragten auf der Basis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eines Dienstvertrages zu beauftragen.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(</w:t>
      </w:r>
      <w:r w:rsidR="00E44371" w:rsidRPr="00293DC4">
        <w:rPr>
          <w:rFonts w:ascii="Arial" w:hAnsi="Arial" w:cs="Arial"/>
        </w:rPr>
        <w:t>Begründung</w:t>
      </w:r>
      <w:r w:rsidRPr="00293DC4">
        <w:rPr>
          <w:rFonts w:ascii="Arial" w:hAnsi="Arial" w:cs="Arial"/>
        </w:rPr>
        <w:t xml:space="preserve">, aus welchen </w:t>
      </w:r>
      <w:r w:rsidR="00E44371" w:rsidRPr="00293DC4">
        <w:rPr>
          <w:rFonts w:ascii="Arial" w:hAnsi="Arial" w:cs="Arial"/>
        </w:rPr>
        <w:t>Gründen</w:t>
      </w:r>
      <w:r w:rsidRPr="00293DC4">
        <w:rPr>
          <w:rFonts w:ascii="Arial" w:hAnsi="Arial" w:cs="Arial"/>
        </w:rPr>
        <w:t xml:space="preserve"> der Verein derzeit keinen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Datenschutzbeauftragten zu bestellen hat).</w:t>
      </w:r>
    </w:p>
    <w:p w:rsidR="00E44371" w:rsidRPr="00293DC4" w:rsidRDefault="00E44371" w:rsidP="00293DC4">
      <w:pPr>
        <w:rPr>
          <w:rFonts w:ascii="Arial" w:hAnsi="Arial" w:cs="Arial"/>
        </w:rPr>
      </w:pPr>
    </w:p>
    <w:p w:rsidR="00293DC4" w:rsidRDefault="00293DC4" w:rsidP="00293DC4">
      <w:pPr>
        <w:rPr>
          <w:rFonts w:ascii="Arial" w:hAnsi="Arial" w:cs="Arial"/>
        </w:rPr>
      </w:pPr>
      <w:r w:rsidRPr="00293DC4">
        <w:rPr>
          <w:rFonts w:ascii="Arial" w:hAnsi="Arial" w:cs="Arial"/>
        </w:rPr>
        <w:t>§ 9 Einrichtung und Unterhaltung von Internetauftritten</w:t>
      </w:r>
    </w:p>
    <w:p w:rsidR="00E44371" w:rsidRPr="002279AA" w:rsidRDefault="00E44371" w:rsidP="00293DC4">
      <w:pPr>
        <w:rPr>
          <w:rFonts w:ascii="Arial" w:hAnsi="Arial" w:cs="Arial"/>
          <w:sz w:val="16"/>
          <w:szCs w:val="16"/>
        </w:rPr>
      </w:pPr>
    </w:p>
    <w:p w:rsidR="00293DC4" w:rsidRDefault="00293DC4" w:rsidP="00E44371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 xml:space="preserve">1. Der Verein unterhält zentrale Auftritte für den </w:t>
      </w:r>
      <w:r w:rsidR="00E44371">
        <w:rPr>
          <w:rFonts w:ascii="Arial" w:hAnsi="Arial" w:cs="Arial"/>
        </w:rPr>
        <w:t>Tennis</w:t>
      </w:r>
      <w:r w:rsidRPr="00293DC4">
        <w:rPr>
          <w:rFonts w:ascii="Arial" w:hAnsi="Arial" w:cs="Arial"/>
        </w:rPr>
        <w:t>verein. Die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Einrichtung und Unterhaltung von Auftritten im Internet oblieg</w:t>
      </w:r>
      <w:r w:rsidR="00E44371">
        <w:rPr>
          <w:rFonts w:ascii="Arial" w:hAnsi="Arial" w:cs="Arial"/>
        </w:rPr>
        <w:t>en</w:t>
      </w:r>
      <w:r w:rsidRPr="00293DC4">
        <w:rPr>
          <w:rFonts w:ascii="Arial" w:hAnsi="Arial" w:cs="Arial"/>
        </w:rPr>
        <w:t xml:space="preserve"> dem</w:t>
      </w:r>
      <w:r w:rsidR="00E44371">
        <w:rPr>
          <w:rFonts w:ascii="Arial" w:hAnsi="Arial" w:cs="Arial"/>
        </w:rPr>
        <w:t xml:space="preserve"> Pressewart</w:t>
      </w:r>
      <w:r w:rsidRPr="00293DC4">
        <w:rPr>
          <w:rFonts w:ascii="Arial" w:hAnsi="Arial" w:cs="Arial"/>
        </w:rPr>
        <w:t>. Änderungen dürfen ausschließlich durch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 xml:space="preserve">den </w:t>
      </w:r>
      <w:r w:rsidR="00E44371">
        <w:rPr>
          <w:rFonts w:ascii="Arial" w:hAnsi="Arial" w:cs="Arial"/>
        </w:rPr>
        <w:t>Pressewart</w:t>
      </w:r>
      <w:r w:rsidRPr="00293DC4">
        <w:rPr>
          <w:rFonts w:ascii="Arial" w:hAnsi="Arial" w:cs="Arial"/>
        </w:rPr>
        <w:t xml:space="preserve">, </w:t>
      </w:r>
      <w:r w:rsidR="00E44371">
        <w:rPr>
          <w:rFonts w:ascii="Arial" w:hAnsi="Arial" w:cs="Arial"/>
        </w:rPr>
        <w:t>bzw. dem Beauftragten für die Homepage</w:t>
      </w:r>
      <w:r w:rsidRPr="00293DC4">
        <w:rPr>
          <w:rFonts w:ascii="Arial" w:hAnsi="Arial" w:cs="Arial"/>
        </w:rPr>
        <w:t xml:space="preserve"> vorgenommen werden.</w:t>
      </w:r>
    </w:p>
    <w:p w:rsidR="00E44371" w:rsidRPr="00E44371" w:rsidRDefault="00E44371" w:rsidP="00293DC4">
      <w:pPr>
        <w:rPr>
          <w:rFonts w:ascii="Arial" w:hAnsi="Arial" w:cs="Arial"/>
          <w:sz w:val="10"/>
          <w:szCs w:val="10"/>
        </w:rPr>
      </w:pPr>
    </w:p>
    <w:p w:rsidR="00293DC4" w:rsidRDefault="00293DC4" w:rsidP="00E44371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 xml:space="preserve">2. Der </w:t>
      </w:r>
      <w:r w:rsidR="002A6E53">
        <w:rPr>
          <w:rFonts w:ascii="Arial" w:hAnsi="Arial" w:cs="Arial"/>
        </w:rPr>
        <w:t>Vorsitzende</w:t>
      </w:r>
      <w:r w:rsidR="00E44371">
        <w:rPr>
          <w:rFonts w:ascii="Arial" w:hAnsi="Arial" w:cs="Arial"/>
        </w:rPr>
        <w:t xml:space="preserve"> </w:t>
      </w:r>
      <w:r w:rsidR="002A6E53">
        <w:rPr>
          <w:rFonts w:ascii="Arial" w:hAnsi="Arial" w:cs="Arial"/>
        </w:rPr>
        <w:t>ist</w:t>
      </w:r>
      <w:r w:rsidR="00E44371">
        <w:rPr>
          <w:rFonts w:ascii="Arial" w:hAnsi="Arial" w:cs="Arial"/>
        </w:rPr>
        <w:t xml:space="preserve"> f</w:t>
      </w:r>
      <w:r w:rsidRPr="00293DC4">
        <w:rPr>
          <w:rFonts w:ascii="Arial" w:hAnsi="Arial" w:cs="Arial"/>
        </w:rPr>
        <w:t>ür die Einhaltung der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Datenschutzbestimmungen im Zusammenhang mit Online-Auftritten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verantwortlich.</w:t>
      </w:r>
      <w:r w:rsidR="002279AA">
        <w:rPr>
          <w:rFonts w:ascii="Arial" w:hAnsi="Arial" w:cs="Arial"/>
        </w:rPr>
        <w:t xml:space="preserve"> Die inhaltliche Verantwortung trägt der/die Beauftragte für die Homepage.</w:t>
      </w:r>
    </w:p>
    <w:p w:rsidR="00E44371" w:rsidRPr="00E44371" w:rsidRDefault="00E44371" w:rsidP="00293DC4">
      <w:pPr>
        <w:rPr>
          <w:rFonts w:ascii="Arial" w:hAnsi="Arial" w:cs="Arial"/>
          <w:sz w:val="10"/>
          <w:szCs w:val="10"/>
        </w:rPr>
      </w:pPr>
    </w:p>
    <w:p w:rsidR="00293DC4" w:rsidRDefault="00293DC4" w:rsidP="00E44371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 xml:space="preserve">3. Gruppen und Mannschaften </w:t>
      </w:r>
      <w:r w:rsidR="00E44371" w:rsidRPr="00293DC4">
        <w:rPr>
          <w:rFonts w:ascii="Arial" w:hAnsi="Arial" w:cs="Arial"/>
        </w:rPr>
        <w:t>bedürfen</w:t>
      </w:r>
      <w:r w:rsidRPr="00293DC4">
        <w:rPr>
          <w:rFonts w:ascii="Arial" w:hAnsi="Arial" w:cs="Arial"/>
        </w:rPr>
        <w:t xml:space="preserve"> für die Einrichtung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eigener Internetauftritte (z.B. Homepage, Facebook, Twitter) der</w:t>
      </w:r>
      <w:r w:rsidR="00E44371">
        <w:rPr>
          <w:rFonts w:ascii="Arial" w:hAnsi="Arial" w:cs="Arial"/>
        </w:rPr>
        <w:t xml:space="preserve"> </w:t>
      </w:r>
      <w:r w:rsidR="00E44371" w:rsidRPr="00293DC4">
        <w:rPr>
          <w:rFonts w:ascii="Arial" w:hAnsi="Arial" w:cs="Arial"/>
        </w:rPr>
        <w:t>ausdrücklichen</w:t>
      </w:r>
      <w:r w:rsidRPr="00293DC4">
        <w:rPr>
          <w:rFonts w:ascii="Arial" w:hAnsi="Arial" w:cs="Arial"/>
        </w:rPr>
        <w:t xml:space="preserve"> Genehmigung des </w:t>
      </w:r>
      <w:r w:rsidR="00E44371">
        <w:rPr>
          <w:rFonts w:ascii="Arial" w:hAnsi="Arial" w:cs="Arial"/>
        </w:rPr>
        <w:t>Vorstands</w:t>
      </w:r>
      <w:r w:rsidRPr="00293DC4">
        <w:rPr>
          <w:rFonts w:ascii="Arial" w:hAnsi="Arial" w:cs="Arial"/>
        </w:rPr>
        <w:t>. Für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den Betrieb eines Internetauftritts haben die Gruppen und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 xml:space="preserve">Mannschaften Verantwortliche zu benennen, denen </w:t>
      </w:r>
      <w:r w:rsidR="00E44371" w:rsidRPr="00293DC4">
        <w:rPr>
          <w:rFonts w:ascii="Arial" w:hAnsi="Arial" w:cs="Arial"/>
        </w:rPr>
        <w:t>gegenüber</w:t>
      </w:r>
      <w:r w:rsidRPr="00293DC4">
        <w:rPr>
          <w:rFonts w:ascii="Arial" w:hAnsi="Arial" w:cs="Arial"/>
        </w:rPr>
        <w:t xml:space="preserve"> der</w:t>
      </w:r>
      <w:r w:rsidR="00E44371">
        <w:rPr>
          <w:rFonts w:ascii="Arial" w:hAnsi="Arial" w:cs="Arial"/>
        </w:rPr>
        <w:t xml:space="preserve"> Vorstand </w:t>
      </w:r>
      <w:r w:rsidRPr="00293DC4">
        <w:rPr>
          <w:rFonts w:ascii="Arial" w:hAnsi="Arial" w:cs="Arial"/>
        </w:rPr>
        <w:t>weisungsbefugt ist. Bei Verstößen gegen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datenschutzrechtliche Vorgaben und Missachtung von Weisungen kann der Vorstand nach § 26 BGB die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Genehmigung für den Betrieb eines Internetauftritts widerrufen. Die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Entscheidung des Vorstands nach § 26 BGB ist unanfechtbar.</w:t>
      </w:r>
    </w:p>
    <w:p w:rsidR="00E44371" w:rsidRPr="00293DC4" w:rsidRDefault="00E44371" w:rsidP="00293DC4">
      <w:pPr>
        <w:rPr>
          <w:rFonts w:ascii="Arial" w:hAnsi="Arial" w:cs="Arial"/>
        </w:rPr>
      </w:pPr>
    </w:p>
    <w:p w:rsidR="00293DC4" w:rsidRDefault="00293DC4" w:rsidP="00293DC4">
      <w:pPr>
        <w:rPr>
          <w:rFonts w:ascii="Arial" w:hAnsi="Arial" w:cs="Arial"/>
        </w:rPr>
      </w:pPr>
      <w:r w:rsidRPr="00293DC4">
        <w:rPr>
          <w:rFonts w:ascii="Arial" w:hAnsi="Arial" w:cs="Arial"/>
        </w:rPr>
        <w:t>§ 10 Verstöße gegen datenschutzrechtliche Vorgaben und diese Ordnung</w:t>
      </w:r>
    </w:p>
    <w:p w:rsidR="00E44371" w:rsidRPr="002279AA" w:rsidRDefault="00E44371" w:rsidP="00293DC4">
      <w:pPr>
        <w:rPr>
          <w:rFonts w:ascii="Arial" w:hAnsi="Arial" w:cs="Arial"/>
          <w:sz w:val="16"/>
          <w:szCs w:val="16"/>
        </w:rPr>
      </w:pPr>
    </w:p>
    <w:p w:rsidR="00293DC4" w:rsidRDefault="00293DC4" w:rsidP="00B02F7D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1. Alle Mitarbeiterinnen und Mitarbeiter des Vereins dürfen nur im Rahmen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ihrer jeweiligen Befugnisse Daten verarbeiten. Eine eigenmächtige</w:t>
      </w:r>
      <w:r w:rsidR="00E44371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 xml:space="preserve">Datenerhebung, </w:t>
      </w:r>
      <w:r w:rsidR="00B02F7D">
        <w:rPr>
          <w:rFonts w:ascii="Arial" w:hAnsi="Arial" w:cs="Arial"/>
        </w:rPr>
        <w:t>Daten</w:t>
      </w:r>
      <w:r w:rsidRPr="00293DC4">
        <w:rPr>
          <w:rFonts w:ascii="Arial" w:hAnsi="Arial" w:cs="Arial"/>
        </w:rPr>
        <w:t xml:space="preserve">nutzung oder </w:t>
      </w:r>
      <w:r w:rsidR="00B02F7D">
        <w:rPr>
          <w:rFonts w:ascii="Arial" w:hAnsi="Arial" w:cs="Arial"/>
        </w:rPr>
        <w:t>Daten</w:t>
      </w:r>
      <w:r w:rsidRPr="00293DC4">
        <w:rPr>
          <w:rFonts w:ascii="Arial" w:hAnsi="Arial" w:cs="Arial"/>
        </w:rPr>
        <w:t>weitergabe ist untersagt.</w:t>
      </w:r>
    </w:p>
    <w:p w:rsidR="00E44371" w:rsidRPr="00E44371" w:rsidRDefault="00E44371" w:rsidP="00293DC4">
      <w:pPr>
        <w:rPr>
          <w:rFonts w:ascii="Arial" w:hAnsi="Arial" w:cs="Arial"/>
          <w:sz w:val="10"/>
          <w:szCs w:val="10"/>
        </w:rPr>
      </w:pPr>
    </w:p>
    <w:p w:rsidR="00293DC4" w:rsidRDefault="00293DC4" w:rsidP="002279AA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>2. Verstöße gegen allgemeine datenschutzrechtliche Vorgaben und</w:t>
      </w:r>
      <w:r w:rsidR="00B02F7D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 xml:space="preserve">insbesondere </w:t>
      </w:r>
      <w:r w:rsidR="002279AA">
        <w:rPr>
          <w:rFonts w:ascii="Arial" w:hAnsi="Arial" w:cs="Arial"/>
        </w:rPr>
        <w:t>g</w:t>
      </w:r>
      <w:r w:rsidRPr="00293DC4">
        <w:rPr>
          <w:rFonts w:ascii="Arial" w:hAnsi="Arial" w:cs="Arial"/>
        </w:rPr>
        <w:t>egen diese Datenschutzordnung können gemäß den</w:t>
      </w:r>
      <w:r w:rsidR="00B02F7D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Sanktionsmitteln, wie sie in der Satzung vorgesehen sind, geahndet</w:t>
      </w:r>
      <w:r w:rsidR="00B02F7D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werden.</w:t>
      </w:r>
    </w:p>
    <w:p w:rsidR="00E44371" w:rsidRPr="00293DC4" w:rsidRDefault="00E44371" w:rsidP="00293DC4">
      <w:pPr>
        <w:rPr>
          <w:rFonts w:ascii="Arial" w:hAnsi="Arial" w:cs="Arial"/>
        </w:rPr>
      </w:pPr>
    </w:p>
    <w:p w:rsidR="00293DC4" w:rsidRDefault="00293DC4" w:rsidP="00293DC4">
      <w:pPr>
        <w:rPr>
          <w:rFonts w:ascii="Arial" w:hAnsi="Arial" w:cs="Arial"/>
        </w:rPr>
      </w:pPr>
      <w:r w:rsidRPr="00293DC4">
        <w:rPr>
          <w:rFonts w:ascii="Arial" w:hAnsi="Arial" w:cs="Arial"/>
        </w:rPr>
        <w:t>§ 11 Inkrafttreten</w:t>
      </w:r>
    </w:p>
    <w:p w:rsidR="00B02F7D" w:rsidRPr="002279AA" w:rsidRDefault="00B02F7D" w:rsidP="00293DC4">
      <w:pPr>
        <w:rPr>
          <w:rFonts w:ascii="Arial" w:hAnsi="Arial" w:cs="Arial"/>
          <w:sz w:val="16"/>
          <w:szCs w:val="16"/>
        </w:rPr>
      </w:pPr>
    </w:p>
    <w:p w:rsidR="00293DC4" w:rsidRPr="00293DC4" w:rsidRDefault="00293DC4" w:rsidP="002279AA">
      <w:pPr>
        <w:jc w:val="both"/>
        <w:rPr>
          <w:rFonts w:ascii="Arial" w:hAnsi="Arial" w:cs="Arial"/>
        </w:rPr>
      </w:pPr>
      <w:r w:rsidRPr="00293DC4">
        <w:rPr>
          <w:rFonts w:ascii="Arial" w:hAnsi="Arial" w:cs="Arial"/>
        </w:rPr>
        <w:t xml:space="preserve">Diese Datenschutzordnung wurde durch den </w:t>
      </w:r>
      <w:r w:rsidR="00B02F7D">
        <w:rPr>
          <w:rFonts w:ascii="Arial" w:hAnsi="Arial" w:cs="Arial"/>
        </w:rPr>
        <w:t>Vorstand</w:t>
      </w:r>
      <w:r w:rsidRPr="00293DC4">
        <w:rPr>
          <w:rFonts w:ascii="Arial" w:hAnsi="Arial" w:cs="Arial"/>
        </w:rPr>
        <w:t xml:space="preserve"> des </w:t>
      </w:r>
      <w:r w:rsidR="00B02F7D">
        <w:rPr>
          <w:rFonts w:ascii="Arial" w:hAnsi="Arial" w:cs="Arial"/>
        </w:rPr>
        <w:t>Tennisclubs Lütjenburg</w:t>
      </w:r>
      <w:r w:rsidR="002279AA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am 25.05.2018 beschlossen und tritt mit Veröffentlichung auf der</w:t>
      </w:r>
      <w:r w:rsidR="00B02F7D">
        <w:rPr>
          <w:rFonts w:ascii="Arial" w:hAnsi="Arial" w:cs="Arial"/>
        </w:rPr>
        <w:t xml:space="preserve"> </w:t>
      </w:r>
      <w:r w:rsidRPr="00293DC4">
        <w:rPr>
          <w:rFonts w:ascii="Arial" w:hAnsi="Arial" w:cs="Arial"/>
        </w:rPr>
        <w:t>Homepage des Vereins in Kraft.</w:t>
      </w:r>
    </w:p>
    <w:sectPr w:rsidR="00293DC4" w:rsidRPr="00293DC4" w:rsidSect="00A564EC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DC4"/>
    <w:rsid w:val="002279AA"/>
    <w:rsid w:val="00293DC4"/>
    <w:rsid w:val="002A6E53"/>
    <w:rsid w:val="00684004"/>
    <w:rsid w:val="00A564EC"/>
    <w:rsid w:val="00B02EF1"/>
    <w:rsid w:val="00B02F7D"/>
    <w:rsid w:val="00E4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0B029"/>
  <w15:chartTrackingRefBased/>
  <w15:docId w15:val="{97DBB6C8-4323-E64D-86BE-DADB346F8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1123</Words>
  <Characters>7077</Characters>
  <Application>Microsoft Office Word</Application>
  <DocSecurity>0</DocSecurity>
  <Lines>58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Günter Hackbarth</dc:creator>
  <cp:keywords/>
  <dc:description/>
  <cp:lastModifiedBy>Günter Hackbarth</cp:lastModifiedBy>
  <cp:revision>5</cp:revision>
  <dcterms:created xsi:type="dcterms:W3CDTF">2020-06-19T18:21:00Z</dcterms:created>
  <dcterms:modified xsi:type="dcterms:W3CDTF">2020-06-19T18:56:00Z</dcterms:modified>
</cp:coreProperties>
</file>